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58" w:rsidRDefault="00561358" w:rsidP="002730DE">
      <w:pPr>
        <w:jc w:val="center"/>
        <w:rPr>
          <w:rFonts w:ascii="方正小标宋简体" w:eastAsia="方正小标宋简体"/>
          <w:sz w:val="32"/>
        </w:rPr>
      </w:pPr>
      <w:r>
        <w:rPr>
          <w:rFonts w:ascii="方正小标宋简体" w:eastAsia="方正小标宋简体" w:hint="eastAsia"/>
          <w:sz w:val="32"/>
        </w:rPr>
        <w:t>缺陷消费品</w:t>
      </w:r>
      <w:r w:rsidRPr="002D75FD">
        <w:rPr>
          <w:rFonts w:ascii="方正小标宋简体" w:eastAsia="方正小标宋简体" w:hint="eastAsia"/>
          <w:sz w:val="32"/>
        </w:rPr>
        <w:t>召回公告</w:t>
      </w:r>
    </w:p>
    <w:tbl>
      <w:tblPr>
        <w:tblpPr w:leftFromText="180" w:rightFromText="180" w:vertAnchor="text" w:horzAnchor="margin" w:tblpXSpec="center" w:tblpY="292"/>
        <w:tblW w:w="9716" w:type="dxa"/>
        <w:tblLayout w:type="fixed"/>
        <w:tblCellMar>
          <w:left w:w="0" w:type="dxa"/>
          <w:right w:w="0" w:type="dxa"/>
        </w:tblCellMar>
        <w:tblLook w:val="00A0"/>
      </w:tblPr>
      <w:tblGrid>
        <w:gridCol w:w="2412"/>
        <w:gridCol w:w="1665"/>
        <w:gridCol w:w="1275"/>
        <w:gridCol w:w="1560"/>
        <w:gridCol w:w="1312"/>
        <w:gridCol w:w="1492"/>
      </w:tblGrid>
      <w:tr w:rsidR="00561358" w:rsidRPr="00FE592C" w:rsidTr="005D3983">
        <w:trPr>
          <w:trHeight w:val="507"/>
        </w:trPr>
        <w:tc>
          <w:tcPr>
            <w:tcW w:w="1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358" w:rsidRPr="00BC0EF4" w:rsidRDefault="00561358" w:rsidP="005D3983">
            <w:pPr>
              <w:widowControl/>
              <w:spacing w:line="285" w:lineRule="atLeast"/>
              <w:jc w:val="center"/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</w:rPr>
            </w:pPr>
            <w:r w:rsidRPr="00BC0EF4">
              <w:rPr>
                <w:rFonts w:ascii="方正仿宋简体" w:eastAsia="方正仿宋简体" w:hAnsi="Arial" w:cs="Arial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生产者名称</w:t>
            </w:r>
          </w:p>
        </w:tc>
        <w:tc>
          <w:tcPr>
            <w:tcW w:w="3759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358" w:rsidRPr="00BC0EF4" w:rsidRDefault="00561358" w:rsidP="005D3983">
            <w:pPr>
              <w:widowControl/>
              <w:spacing w:line="285" w:lineRule="atLeast"/>
              <w:ind w:firstLineChars="200" w:firstLine="480"/>
              <w:jc w:val="left"/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561358" w:rsidRPr="00FE592C" w:rsidTr="005D3983">
        <w:trPr>
          <w:trHeight w:val="507"/>
        </w:trPr>
        <w:tc>
          <w:tcPr>
            <w:tcW w:w="1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358" w:rsidRPr="00BC0EF4" w:rsidRDefault="00561358" w:rsidP="005D3983">
            <w:pPr>
              <w:widowControl/>
              <w:spacing w:line="285" w:lineRule="atLeast"/>
              <w:jc w:val="center"/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BC0EF4">
              <w:rPr>
                <w:rFonts w:ascii="方正仿宋简体" w:eastAsia="方正仿宋简体" w:hAnsi="Arial" w:cs="Arial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召回实施时间</w:t>
            </w:r>
          </w:p>
        </w:tc>
        <w:tc>
          <w:tcPr>
            <w:tcW w:w="3759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358" w:rsidRPr="00BC0EF4" w:rsidRDefault="00561358" w:rsidP="005D3983">
            <w:pPr>
              <w:widowControl/>
              <w:spacing w:line="285" w:lineRule="atLeast"/>
              <w:ind w:firstLineChars="200" w:firstLine="480"/>
              <w:jc w:val="left"/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561358" w:rsidRPr="00FE592C" w:rsidTr="0016710F">
        <w:trPr>
          <w:trHeight w:val="507"/>
        </w:trPr>
        <w:tc>
          <w:tcPr>
            <w:tcW w:w="12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358" w:rsidRPr="00BC0EF4" w:rsidRDefault="00561358" w:rsidP="005D3983">
            <w:pPr>
              <w:widowControl/>
              <w:spacing w:line="67" w:lineRule="atLeast"/>
              <w:jc w:val="center"/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</w:rPr>
            </w:pPr>
            <w:r w:rsidRPr="00BC0EF4">
              <w:rPr>
                <w:rFonts w:ascii="方正仿宋简体" w:eastAsia="方正仿宋简体" w:hAnsi="Arial" w:cs="Arial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产品名称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358" w:rsidRPr="00BC0EF4" w:rsidRDefault="00561358" w:rsidP="005D3983">
            <w:pPr>
              <w:widowControl/>
              <w:spacing w:line="67" w:lineRule="atLeast"/>
              <w:jc w:val="center"/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358" w:rsidRPr="00BC0EF4" w:rsidRDefault="00561358" w:rsidP="005D3983">
            <w:pPr>
              <w:widowControl/>
              <w:spacing w:line="67" w:lineRule="atLeast"/>
              <w:jc w:val="center"/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</w:rPr>
            </w:pPr>
            <w:r w:rsidRPr="00BC0EF4">
              <w:rPr>
                <w:rFonts w:ascii="方正仿宋简体" w:eastAsia="方正仿宋简体" w:hAnsi="Arial" w:cs="Arial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品牌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358" w:rsidRPr="00BC0EF4" w:rsidRDefault="00561358" w:rsidP="005D3983">
            <w:pPr>
              <w:widowControl/>
              <w:jc w:val="left"/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561358" w:rsidRPr="00BC0EF4" w:rsidRDefault="00561358" w:rsidP="005D3983">
            <w:pPr>
              <w:spacing w:line="67" w:lineRule="atLeast"/>
              <w:jc w:val="center"/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</w:rPr>
            </w:pPr>
            <w:r w:rsidRPr="00BC0EF4">
              <w:rPr>
                <w:rFonts w:ascii="方正仿宋简体" w:eastAsia="方正仿宋简体" w:hAnsi="Arial" w:cs="Arial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型号</w:t>
            </w:r>
            <w:r w:rsidRPr="00BC0EF4"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/</w:t>
            </w:r>
            <w:r w:rsidRPr="00BC0EF4">
              <w:rPr>
                <w:rFonts w:ascii="方正仿宋简体" w:eastAsia="方正仿宋简体" w:hAnsi="Arial" w:cs="Arial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规格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358" w:rsidRPr="00BC0EF4" w:rsidRDefault="00561358" w:rsidP="005D3983">
            <w:pPr>
              <w:widowControl/>
              <w:spacing w:line="67" w:lineRule="atLeast"/>
              <w:jc w:val="center"/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561358" w:rsidRPr="00FE592C" w:rsidTr="0016710F">
        <w:trPr>
          <w:trHeight w:val="507"/>
        </w:trPr>
        <w:tc>
          <w:tcPr>
            <w:tcW w:w="12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358" w:rsidRPr="00BC0EF4" w:rsidRDefault="00561358" w:rsidP="005D3983">
            <w:pPr>
              <w:widowControl/>
              <w:spacing w:line="67" w:lineRule="atLeast"/>
              <w:jc w:val="center"/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BC0EF4">
              <w:rPr>
                <w:rFonts w:ascii="方正仿宋简体" w:eastAsia="方正仿宋简体" w:hAnsi="Arial" w:cs="Arial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生产起止日期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358" w:rsidRPr="00BC0EF4" w:rsidRDefault="00561358" w:rsidP="005D3983">
            <w:pPr>
              <w:widowControl/>
              <w:spacing w:line="67" w:lineRule="atLeast"/>
              <w:jc w:val="center"/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358" w:rsidRPr="00464E05" w:rsidRDefault="00561358" w:rsidP="005D3983">
            <w:pPr>
              <w:widowControl/>
              <w:spacing w:line="67" w:lineRule="atLeast"/>
              <w:jc w:val="center"/>
              <w:rPr>
                <w:rFonts w:ascii="方正仿宋简体" w:eastAsia="方正仿宋简体" w:hAnsi="Arial" w:cs="Arial"/>
                <w:color w:val="000000"/>
                <w:spacing w:val="-2"/>
                <w:kern w:val="0"/>
                <w:sz w:val="24"/>
                <w:szCs w:val="24"/>
                <w:shd w:val="clear" w:color="auto" w:fill="FFFFFF"/>
              </w:rPr>
            </w:pPr>
            <w:r w:rsidRPr="00464E05">
              <w:rPr>
                <w:rFonts w:ascii="方正仿宋简体" w:eastAsia="方正仿宋简体" w:hAnsi="Arial" w:cs="Arial" w:hint="eastAsia"/>
                <w:color w:val="000000"/>
                <w:spacing w:val="-2"/>
                <w:kern w:val="0"/>
                <w:sz w:val="24"/>
                <w:szCs w:val="24"/>
                <w:shd w:val="clear" w:color="auto" w:fill="FFFFFF"/>
              </w:rPr>
              <w:t>生产批号</w:t>
            </w:r>
          </w:p>
          <w:p w:rsidR="00561358" w:rsidRPr="00BC0EF4" w:rsidRDefault="00561358" w:rsidP="005D3983">
            <w:pPr>
              <w:widowControl/>
              <w:spacing w:line="67" w:lineRule="atLeast"/>
              <w:jc w:val="center"/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464E05">
              <w:rPr>
                <w:rFonts w:ascii="方正仿宋简体" w:eastAsia="方正仿宋简体" w:hAnsi="Arial" w:cs="Arial"/>
                <w:color w:val="000000"/>
                <w:spacing w:val="-2"/>
                <w:kern w:val="0"/>
                <w:sz w:val="24"/>
                <w:szCs w:val="24"/>
                <w:shd w:val="clear" w:color="auto" w:fill="FFFFFF"/>
              </w:rPr>
              <w:t>/</w:t>
            </w:r>
            <w:r w:rsidRPr="00464E05">
              <w:rPr>
                <w:rFonts w:ascii="方正仿宋简体" w:eastAsia="方正仿宋简体" w:hAnsi="Arial" w:cs="Arial" w:hint="eastAsia"/>
                <w:color w:val="000000"/>
                <w:spacing w:val="-2"/>
                <w:kern w:val="0"/>
                <w:sz w:val="24"/>
                <w:szCs w:val="24"/>
                <w:shd w:val="clear" w:color="auto" w:fill="FFFFFF"/>
              </w:rPr>
              <w:t>批次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358" w:rsidRPr="00BC0EF4" w:rsidRDefault="00561358" w:rsidP="005D3983">
            <w:pPr>
              <w:widowControl/>
              <w:spacing w:line="67" w:lineRule="atLeast"/>
              <w:jc w:val="center"/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561358" w:rsidRPr="00BC0EF4" w:rsidRDefault="00561358" w:rsidP="005D3983">
            <w:pPr>
              <w:widowControl/>
              <w:spacing w:line="67" w:lineRule="atLeast"/>
              <w:jc w:val="center"/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BC0EF4">
              <w:rPr>
                <w:rFonts w:ascii="方正仿宋简体" w:eastAsia="方正仿宋简体" w:hAnsi="Arial" w:cs="Arial" w:hint="eastAsia"/>
                <w:color w:val="000000"/>
                <w:kern w:val="0"/>
                <w:sz w:val="24"/>
                <w:szCs w:val="24"/>
              </w:rPr>
              <w:t>召回数量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358" w:rsidRPr="00BC0EF4" w:rsidRDefault="00561358" w:rsidP="005D3983">
            <w:pPr>
              <w:widowControl/>
              <w:spacing w:line="67" w:lineRule="atLeast"/>
              <w:jc w:val="center"/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561358" w:rsidRPr="00FE592C" w:rsidTr="005D3983">
        <w:trPr>
          <w:trHeight w:val="1403"/>
        </w:trPr>
        <w:tc>
          <w:tcPr>
            <w:tcW w:w="12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358" w:rsidRPr="00BC0EF4" w:rsidRDefault="00561358" w:rsidP="005D3983">
            <w:pPr>
              <w:widowControl/>
              <w:spacing w:line="67" w:lineRule="atLeast"/>
              <w:jc w:val="center"/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BC0EF4">
              <w:rPr>
                <w:rFonts w:ascii="方正仿宋简体" w:eastAsia="方正仿宋简体" w:hAnsi="Arial" w:cs="Arial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产品</w:t>
            </w:r>
            <w:r>
              <w:rPr>
                <w:rFonts w:ascii="方正仿宋简体" w:eastAsia="方正仿宋简体" w:hAnsi="Arial" w:cs="Arial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描述及</w:t>
            </w:r>
            <w:r w:rsidRPr="00BC0EF4">
              <w:rPr>
                <w:rFonts w:ascii="方正仿宋简体" w:eastAsia="方正仿宋简体" w:hAnsi="Arial" w:cs="Arial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外观照片</w:t>
            </w:r>
          </w:p>
        </w:tc>
        <w:tc>
          <w:tcPr>
            <w:tcW w:w="3759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358" w:rsidRPr="00BC0EF4" w:rsidRDefault="00561358" w:rsidP="005D3983">
            <w:pPr>
              <w:widowControl/>
              <w:spacing w:line="67" w:lineRule="atLeast"/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561358" w:rsidRPr="00FE592C" w:rsidTr="005D3983">
        <w:trPr>
          <w:trHeight w:val="1092"/>
        </w:trPr>
        <w:tc>
          <w:tcPr>
            <w:tcW w:w="12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358" w:rsidRPr="00BC0EF4" w:rsidRDefault="00561358" w:rsidP="005D3983">
            <w:pPr>
              <w:widowControl/>
              <w:spacing w:line="285" w:lineRule="atLeast"/>
              <w:jc w:val="center"/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</w:rPr>
            </w:pPr>
            <w:r w:rsidRPr="00BC0EF4">
              <w:rPr>
                <w:rFonts w:ascii="方正仿宋简体" w:eastAsia="方正仿宋简体" w:hAnsi="Arial" w:cs="Arial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缺陷描述</w:t>
            </w:r>
            <w:r>
              <w:rPr>
                <w:rFonts w:ascii="方正仿宋简体" w:eastAsia="方正仿宋简体" w:hAnsi="Arial" w:cs="Arial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及缺陷部位照片</w:t>
            </w:r>
          </w:p>
        </w:tc>
        <w:tc>
          <w:tcPr>
            <w:tcW w:w="3759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358" w:rsidRPr="00BC0EF4" w:rsidRDefault="00561358" w:rsidP="005D3983">
            <w:pPr>
              <w:widowControl/>
              <w:spacing w:line="285" w:lineRule="atLeast"/>
              <w:ind w:firstLineChars="200" w:firstLine="480"/>
              <w:jc w:val="left"/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561358" w:rsidRPr="00FE592C" w:rsidTr="005D3983">
        <w:trPr>
          <w:trHeight w:val="1058"/>
        </w:trPr>
        <w:tc>
          <w:tcPr>
            <w:tcW w:w="12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358" w:rsidRPr="00BC0EF4" w:rsidRDefault="00561358" w:rsidP="005D3983">
            <w:pPr>
              <w:widowControl/>
              <w:spacing w:line="285" w:lineRule="atLeast"/>
              <w:jc w:val="center"/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</w:rPr>
            </w:pPr>
            <w:r w:rsidRPr="00BC0EF4">
              <w:rPr>
                <w:rFonts w:ascii="方正仿宋简体" w:eastAsia="方正仿宋简体" w:hAnsi="Arial" w:cs="Arial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可能造成的后果</w:t>
            </w:r>
          </w:p>
        </w:tc>
        <w:tc>
          <w:tcPr>
            <w:tcW w:w="3759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358" w:rsidRPr="00BC0EF4" w:rsidRDefault="00561358" w:rsidP="005D3983">
            <w:pPr>
              <w:widowControl/>
              <w:spacing w:line="285" w:lineRule="atLeast"/>
              <w:ind w:firstLineChars="200" w:firstLine="480"/>
              <w:jc w:val="left"/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561358" w:rsidRPr="00FE592C" w:rsidTr="00464E05">
        <w:trPr>
          <w:trHeight w:val="811"/>
        </w:trPr>
        <w:tc>
          <w:tcPr>
            <w:tcW w:w="12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358" w:rsidRPr="00BC0EF4" w:rsidRDefault="00561358" w:rsidP="005D3983">
            <w:pPr>
              <w:widowControl/>
              <w:spacing w:line="285" w:lineRule="atLeast"/>
              <w:jc w:val="center"/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</w:rPr>
            </w:pPr>
            <w:r w:rsidRPr="00BC0EF4">
              <w:rPr>
                <w:rFonts w:ascii="方正仿宋简体" w:eastAsia="方正仿宋简体" w:hAnsi="Arial" w:cs="Arial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召回措施</w:t>
            </w:r>
          </w:p>
        </w:tc>
        <w:tc>
          <w:tcPr>
            <w:tcW w:w="3759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358" w:rsidRPr="00BC0EF4" w:rsidRDefault="00561358" w:rsidP="005D3983">
            <w:pPr>
              <w:widowControl/>
              <w:spacing w:line="285" w:lineRule="atLeast"/>
              <w:ind w:firstLineChars="200" w:firstLine="480"/>
              <w:jc w:val="left"/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561358" w:rsidRPr="00FE592C" w:rsidTr="00464E05">
        <w:trPr>
          <w:trHeight w:val="836"/>
        </w:trPr>
        <w:tc>
          <w:tcPr>
            <w:tcW w:w="12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358" w:rsidRPr="00FE592C" w:rsidRDefault="00561358" w:rsidP="005D3983">
            <w:pPr>
              <w:widowControl/>
              <w:spacing w:line="285" w:lineRule="atLeast"/>
              <w:jc w:val="center"/>
              <w:rPr>
                <w:rFonts w:ascii="方正仿宋简体" w:eastAsia="方正仿宋简体" w:hAnsi="Verdana"/>
                <w:color w:val="000000"/>
                <w:sz w:val="24"/>
                <w:szCs w:val="24"/>
                <w:shd w:val="clear" w:color="auto" w:fill="FFFFFF"/>
              </w:rPr>
            </w:pPr>
            <w:r w:rsidRPr="00FE592C">
              <w:rPr>
                <w:rFonts w:ascii="方正仿宋简体" w:eastAsia="方正仿宋简体" w:hAnsi="Verdana" w:hint="eastAsia"/>
                <w:color w:val="000000"/>
                <w:sz w:val="24"/>
                <w:szCs w:val="24"/>
                <w:shd w:val="clear" w:color="auto" w:fill="FFFFFF"/>
              </w:rPr>
              <w:t>投诉索赔情况</w:t>
            </w:r>
          </w:p>
        </w:tc>
        <w:tc>
          <w:tcPr>
            <w:tcW w:w="3759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358" w:rsidRPr="00BC0EF4" w:rsidRDefault="00561358" w:rsidP="005D3983">
            <w:pPr>
              <w:widowControl/>
              <w:spacing w:line="285" w:lineRule="atLeast"/>
              <w:ind w:firstLineChars="200" w:firstLine="480"/>
              <w:jc w:val="left"/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561358" w:rsidRPr="00FE592C" w:rsidTr="00464E05">
        <w:trPr>
          <w:trHeight w:val="821"/>
        </w:trPr>
        <w:tc>
          <w:tcPr>
            <w:tcW w:w="12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358" w:rsidRPr="00BC0EF4" w:rsidRDefault="00561358" w:rsidP="005D3983">
            <w:pPr>
              <w:widowControl/>
              <w:spacing w:line="285" w:lineRule="atLeast"/>
              <w:jc w:val="center"/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FE592C">
              <w:rPr>
                <w:rFonts w:ascii="方正仿宋简体" w:eastAsia="方正仿宋简体" w:hAnsi="Verdana" w:hint="eastAsia"/>
                <w:color w:val="000000"/>
                <w:sz w:val="24"/>
                <w:szCs w:val="24"/>
                <w:shd w:val="clear" w:color="auto" w:fill="FFFFFF"/>
              </w:rPr>
              <w:t>事故及人员伤亡情况</w:t>
            </w:r>
          </w:p>
        </w:tc>
        <w:tc>
          <w:tcPr>
            <w:tcW w:w="3759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358" w:rsidRPr="00BC0EF4" w:rsidRDefault="00561358" w:rsidP="005D3983">
            <w:pPr>
              <w:widowControl/>
              <w:spacing w:line="285" w:lineRule="atLeast"/>
              <w:jc w:val="left"/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561358" w:rsidRPr="00FE592C" w:rsidTr="005D3983">
        <w:trPr>
          <w:trHeight w:val="1258"/>
        </w:trPr>
        <w:tc>
          <w:tcPr>
            <w:tcW w:w="12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358" w:rsidRPr="00BC0EF4" w:rsidRDefault="00561358" w:rsidP="005D3983">
            <w:pPr>
              <w:widowControl/>
              <w:spacing w:line="285" w:lineRule="atLeast"/>
              <w:jc w:val="center"/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</w:rPr>
            </w:pPr>
            <w:r w:rsidRPr="00BC0EF4">
              <w:rPr>
                <w:rFonts w:ascii="方正仿宋简体" w:eastAsia="方正仿宋简体" w:hAnsi="Arial" w:cs="Arial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通知消费者方式</w:t>
            </w:r>
          </w:p>
        </w:tc>
        <w:tc>
          <w:tcPr>
            <w:tcW w:w="3759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358" w:rsidRPr="00BC0EF4" w:rsidRDefault="00561358" w:rsidP="005D3983">
            <w:pPr>
              <w:widowControl/>
              <w:spacing w:line="285" w:lineRule="atLeast"/>
              <w:jc w:val="left"/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61358" w:rsidRPr="00FE592C" w:rsidTr="005D3983">
        <w:trPr>
          <w:trHeight w:val="1461"/>
        </w:trPr>
        <w:tc>
          <w:tcPr>
            <w:tcW w:w="12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358" w:rsidRPr="00BC0EF4" w:rsidRDefault="00561358" w:rsidP="005D3983">
            <w:pPr>
              <w:widowControl/>
              <w:spacing w:line="67" w:lineRule="atLeast"/>
              <w:jc w:val="center"/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</w:rPr>
            </w:pPr>
            <w:r w:rsidRPr="00BC0EF4">
              <w:rPr>
                <w:rFonts w:ascii="方正仿宋简体" w:eastAsia="方正仿宋简体" w:hAnsi="Arial" w:cs="Arial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其他信息</w:t>
            </w:r>
          </w:p>
        </w:tc>
        <w:tc>
          <w:tcPr>
            <w:tcW w:w="3759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358" w:rsidRPr="004A0A22" w:rsidRDefault="00561358" w:rsidP="005D3983">
            <w:pPr>
              <w:widowControl/>
              <w:spacing w:line="67" w:lineRule="atLeast"/>
              <w:jc w:val="left"/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</w:rPr>
            </w:pPr>
            <w:r w:rsidRPr="00FE592C">
              <w:rPr>
                <w:rFonts w:hint="eastAsia"/>
              </w:rPr>
              <w:t>相关用户也可以登录国家质检总局网站（</w:t>
            </w:r>
            <w:hyperlink r:id="rId6" w:tgtFrame="_blank" w:history="1">
              <w:r w:rsidRPr="00FE592C">
                <w:rPr>
                  <w:rStyle w:val="Hyperlink"/>
                </w:rPr>
                <w:t>www.aqsiq.gov.cn</w:t>
              </w:r>
            </w:hyperlink>
            <w:r w:rsidRPr="00FE592C">
              <w:rPr>
                <w:rFonts w:hint="eastAsia"/>
              </w:rPr>
              <w:t>），国家质检总局缺陷产品管理中心网站（</w:t>
            </w:r>
            <w:hyperlink r:id="rId7" w:tgtFrame="_blank" w:history="1">
              <w:r w:rsidRPr="00FE592C">
                <w:rPr>
                  <w:rStyle w:val="Hyperlink"/>
                </w:rPr>
                <w:t>www.dpac.gov.cn</w:t>
              </w:r>
            </w:hyperlink>
            <w:r w:rsidRPr="00FE592C">
              <w:rPr>
                <w:rFonts w:hint="eastAsia"/>
              </w:rPr>
              <w:t>）以及关注微信公众号（</w:t>
            </w:r>
            <w:r w:rsidRPr="00FE592C">
              <w:t>AQSIQDPAC)</w:t>
            </w:r>
            <w:r w:rsidRPr="00FE592C">
              <w:rPr>
                <w:rFonts w:hint="eastAsia"/>
              </w:rPr>
              <w:t>，或拨打国家质检总局缺陷产品管理中心热线电话：</w:t>
            </w:r>
            <w:r w:rsidRPr="00FE592C">
              <w:t>010-59799616</w:t>
            </w:r>
            <w:r w:rsidRPr="00FE592C">
              <w:rPr>
                <w:rFonts w:hint="eastAsia"/>
              </w:rPr>
              <w:t>，了解更多信息。</w:t>
            </w:r>
            <w:r w:rsidRPr="00FE592C">
              <w:t> </w:t>
            </w:r>
          </w:p>
        </w:tc>
      </w:tr>
    </w:tbl>
    <w:p w:rsidR="00561358" w:rsidRDefault="00561358" w:rsidP="005D3983">
      <w:pPr>
        <w:rPr>
          <w:rFonts w:ascii="方正小标宋简体" w:eastAsia="方正小标宋简体"/>
          <w:sz w:val="32"/>
        </w:rPr>
      </w:pPr>
    </w:p>
    <w:sectPr w:rsidR="00561358" w:rsidSect="00A340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358" w:rsidRDefault="00561358" w:rsidP="00E5603B">
      <w:r>
        <w:separator/>
      </w:r>
    </w:p>
  </w:endnote>
  <w:endnote w:type="continuationSeparator" w:id="0">
    <w:p w:rsidR="00561358" w:rsidRDefault="00561358" w:rsidP="00E56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358" w:rsidRDefault="00561358" w:rsidP="00E5603B">
      <w:r>
        <w:separator/>
      </w:r>
    </w:p>
  </w:footnote>
  <w:footnote w:type="continuationSeparator" w:id="0">
    <w:p w:rsidR="00561358" w:rsidRDefault="00561358" w:rsidP="00E560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E75"/>
    <w:rsid w:val="00030E5D"/>
    <w:rsid w:val="00075701"/>
    <w:rsid w:val="000A70B0"/>
    <w:rsid w:val="000B4892"/>
    <w:rsid w:val="000B631F"/>
    <w:rsid w:val="000E138C"/>
    <w:rsid w:val="001002DB"/>
    <w:rsid w:val="00105447"/>
    <w:rsid w:val="00116055"/>
    <w:rsid w:val="0013395F"/>
    <w:rsid w:val="00151033"/>
    <w:rsid w:val="0016710F"/>
    <w:rsid w:val="00214AAC"/>
    <w:rsid w:val="002730DE"/>
    <w:rsid w:val="002D75FD"/>
    <w:rsid w:val="00310DD2"/>
    <w:rsid w:val="00327748"/>
    <w:rsid w:val="00332EF1"/>
    <w:rsid w:val="00351F3A"/>
    <w:rsid w:val="003B4A9B"/>
    <w:rsid w:val="003D2301"/>
    <w:rsid w:val="003D3381"/>
    <w:rsid w:val="004043A1"/>
    <w:rsid w:val="00464E05"/>
    <w:rsid w:val="004A0A22"/>
    <w:rsid w:val="004B634A"/>
    <w:rsid w:val="00504C0A"/>
    <w:rsid w:val="00556650"/>
    <w:rsid w:val="00561358"/>
    <w:rsid w:val="005D3983"/>
    <w:rsid w:val="005E5C26"/>
    <w:rsid w:val="006204B1"/>
    <w:rsid w:val="00637A7A"/>
    <w:rsid w:val="006761FE"/>
    <w:rsid w:val="007057EA"/>
    <w:rsid w:val="00730694"/>
    <w:rsid w:val="00740FE1"/>
    <w:rsid w:val="0076605A"/>
    <w:rsid w:val="007768F6"/>
    <w:rsid w:val="00781BB7"/>
    <w:rsid w:val="00816755"/>
    <w:rsid w:val="008B5892"/>
    <w:rsid w:val="008D337F"/>
    <w:rsid w:val="009354E3"/>
    <w:rsid w:val="009610F5"/>
    <w:rsid w:val="00985C6D"/>
    <w:rsid w:val="009E338E"/>
    <w:rsid w:val="00A10742"/>
    <w:rsid w:val="00A3401A"/>
    <w:rsid w:val="00A53DA3"/>
    <w:rsid w:val="00AA36FF"/>
    <w:rsid w:val="00AA3E97"/>
    <w:rsid w:val="00AD29CC"/>
    <w:rsid w:val="00B06D27"/>
    <w:rsid w:val="00B25227"/>
    <w:rsid w:val="00B711C6"/>
    <w:rsid w:val="00B93490"/>
    <w:rsid w:val="00BC0EF4"/>
    <w:rsid w:val="00C03557"/>
    <w:rsid w:val="00C60437"/>
    <w:rsid w:val="00D16B9C"/>
    <w:rsid w:val="00DB2C6B"/>
    <w:rsid w:val="00DB7322"/>
    <w:rsid w:val="00E05F2B"/>
    <w:rsid w:val="00E5603B"/>
    <w:rsid w:val="00E74E81"/>
    <w:rsid w:val="00E84DA1"/>
    <w:rsid w:val="00E90E75"/>
    <w:rsid w:val="00EE2D73"/>
    <w:rsid w:val="00F2389B"/>
    <w:rsid w:val="00F30AE9"/>
    <w:rsid w:val="00FB730D"/>
    <w:rsid w:val="00FE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01A"/>
    <w:pPr>
      <w:widowControl w:val="0"/>
      <w:jc w:val="both"/>
    </w:pPr>
  </w:style>
  <w:style w:type="paragraph" w:styleId="Heading1">
    <w:name w:val="heading 1"/>
    <w:basedOn w:val="Normal"/>
    <w:link w:val="Heading1Char"/>
    <w:uiPriority w:val="99"/>
    <w:qFormat/>
    <w:rsid w:val="00B06D27"/>
    <w:pPr>
      <w:widowControl/>
      <w:spacing w:before="100" w:beforeAutospacing="1" w:after="100" w:afterAutospacing="1"/>
      <w:jc w:val="left"/>
      <w:outlineLvl w:val="0"/>
    </w:pPr>
    <w:rPr>
      <w:rFonts w:ascii="??" w:hAnsi="??" w:cs="宋体"/>
      <w:b/>
      <w:bCs/>
      <w:kern w:val="36"/>
      <w:sz w:val="25"/>
      <w:szCs w:val="2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6D27"/>
    <w:rPr>
      <w:rFonts w:ascii="??" w:eastAsia="宋体" w:hAnsi="??" w:cs="宋体"/>
      <w:b/>
      <w:bCs/>
      <w:kern w:val="36"/>
      <w:sz w:val="25"/>
      <w:szCs w:val="25"/>
    </w:rPr>
  </w:style>
  <w:style w:type="paragraph" w:styleId="NormalWeb">
    <w:name w:val="Normal (Web)"/>
    <w:basedOn w:val="Normal"/>
    <w:uiPriority w:val="99"/>
    <w:rsid w:val="00E84D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E84DA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560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5603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560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5603B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C035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3557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4A0A2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62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62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pac.gov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qsiq.gov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211</TotalTime>
  <Pages>1</Pages>
  <Words>57</Words>
  <Characters>329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Zhangtl</cp:lastModifiedBy>
  <cp:revision>52</cp:revision>
  <cp:lastPrinted>2014-12-03T08:53:00Z</cp:lastPrinted>
  <dcterms:created xsi:type="dcterms:W3CDTF">2014-11-17T01:56:00Z</dcterms:created>
  <dcterms:modified xsi:type="dcterms:W3CDTF">2017-03-08T05:33:00Z</dcterms:modified>
</cp:coreProperties>
</file>